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558D" w14:textId="77777777" w:rsidR="00CB1FC7" w:rsidRPr="001A06CE" w:rsidRDefault="00CB1FC7" w:rsidP="00B86838">
      <w:pPr>
        <w:rPr>
          <w:b/>
          <w:bCs/>
          <w:sz w:val="24"/>
          <w:szCs w:val="24"/>
        </w:rPr>
      </w:pPr>
      <w:r w:rsidRPr="001A06CE">
        <w:rPr>
          <w:b/>
          <w:bCs/>
          <w:sz w:val="24"/>
          <w:szCs w:val="24"/>
        </w:rPr>
        <w:t>Vedledning for censorer</w:t>
      </w:r>
      <w:r w:rsidR="005B6BFC" w:rsidRPr="001A06CE">
        <w:rPr>
          <w:b/>
          <w:bCs/>
          <w:sz w:val="24"/>
          <w:szCs w:val="24"/>
        </w:rPr>
        <w:t xml:space="preserve"> og udbydere</w:t>
      </w:r>
      <w:r w:rsidRPr="001A06CE">
        <w:rPr>
          <w:b/>
          <w:bCs/>
          <w:sz w:val="24"/>
          <w:szCs w:val="24"/>
        </w:rPr>
        <w:t xml:space="preserve"> i praktiske fritidssejlerprøver (speedbåds- og praktiske duelighedsprøver) </w:t>
      </w:r>
      <w:r w:rsidR="00896CA2">
        <w:rPr>
          <w:b/>
          <w:bCs/>
          <w:sz w:val="24"/>
          <w:szCs w:val="24"/>
        </w:rPr>
        <w:t xml:space="preserve">i en coronatid. </w:t>
      </w:r>
    </w:p>
    <w:p w14:paraId="750BD564" w14:textId="77777777" w:rsidR="00751AAB" w:rsidRPr="001A06CE" w:rsidRDefault="005B6BFC" w:rsidP="00CB1FC7">
      <w:pPr>
        <w:rPr>
          <w:sz w:val="24"/>
          <w:szCs w:val="24"/>
        </w:rPr>
      </w:pPr>
      <w:r w:rsidRPr="001A06CE">
        <w:rPr>
          <w:sz w:val="24"/>
          <w:szCs w:val="24"/>
        </w:rPr>
        <w:t>De praktiske fritidssejlerprøver tager en anden form end vi kender den under Covid19 epidemien.</w:t>
      </w:r>
    </w:p>
    <w:p w14:paraId="67BA917D" w14:textId="7517BEC5" w:rsidR="00F33A73" w:rsidRDefault="00217399" w:rsidP="004D3029">
      <w:pPr>
        <w:rPr>
          <w:sz w:val="24"/>
          <w:szCs w:val="24"/>
        </w:rPr>
      </w:pPr>
      <w:r w:rsidRPr="001A06CE">
        <w:rPr>
          <w:sz w:val="24"/>
          <w:szCs w:val="24"/>
        </w:rPr>
        <w:t xml:space="preserve">I forhold til retningslinjer for udendørs idrætter og sundhedsmyndighedernes krav og anbefalinger, skal der ved </w:t>
      </w:r>
      <w:r w:rsidR="004D3029" w:rsidRPr="001A06CE">
        <w:rPr>
          <w:sz w:val="24"/>
          <w:szCs w:val="24"/>
        </w:rPr>
        <w:t>praktiske fritidssejlerprøver</w:t>
      </w:r>
      <w:r w:rsidRPr="001A06CE">
        <w:rPr>
          <w:sz w:val="24"/>
          <w:szCs w:val="24"/>
        </w:rPr>
        <w:t xml:space="preserve"> holdes en afstand på mindst 1 meter mellem deltagerne - 2 meter for aktiviteter i bevægelse eller ved fysisk anstrengelse.</w:t>
      </w:r>
      <w:r w:rsidR="00896CA2">
        <w:rPr>
          <w:sz w:val="24"/>
          <w:szCs w:val="24"/>
        </w:rPr>
        <w:t xml:space="preserve"> Der skal bæres mundbind og forsamlingsforbuddet på max 10 personer skal overholdes. </w:t>
      </w:r>
    </w:p>
    <w:p w14:paraId="2711553E" w14:textId="621D241E" w:rsidR="006300AE" w:rsidRPr="00F33A73" w:rsidRDefault="006300AE" w:rsidP="006300A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Grundelementerne for forebyggelse af smittespredning bør iagttages af alle</w:t>
      </w:r>
      <w:r w:rsidR="00F33A73">
        <w:rPr>
          <w:rFonts w:cstheme="minorHAnsi"/>
          <w:sz w:val="24"/>
          <w:szCs w:val="24"/>
        </w:rPr>
        <w:t xml:space="preserve">. </w:t>
      </w:r>
      <w:r w:rsidR="00F33A73" w:rsidRPr="00F33A73">
        <w:rPr>
          <w:sz w:val="24"/>
          <w:szCs w:val="24"/>
        </w:rPr>
        <w:t>Det vigtigste er i prioriteret rækkefølge:</w:t>
      </w:r>
      <w:bookmarkStart w:id="0" w:name="_GoBack"/>
      <w:bookmarkEnd w:id="0"/>
    </w:p>
    <w:p w14:paraId="0B000E0D" w14:textId="77777777" w:rsidR="00F33A73" w:rsidRDefault="00F33A73" w:rsidP="006300AE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33A73">
        <w:rPr>
          <w:sz w:val="24"/>
          <w:szCs w:val="24"/>
        </w:rPr>
        <w:t>Isolation af personer med symptomer samt opsporing af nære kontakter</w:t>
      </w:r>
      <w:r>
        <w:rPr>
          <w:rFonts w:cstheme="minorHAnsi"/>
          <w:sz w:val="24"/>
          <w:szCs w:val="24"/>
        </w:rPr>
        <w:t xml:space="preserve"> </w:t>
      </w:r>
    </w:p>
    <w:p w14:paraId="10FF411C" w14:textId="77777777" w:rsidR="00F33A73" w:rsidRDefault="00F33A73" w:rsidP="00AE2C5A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33A73">
        <w:rPr>
          <w:sz w:val="24"/>
          <w:szCs w:val="24"/>
        </w:rPr>
        <w:t>Hygiejne med fokus på hosteetikette, håndhygiejne og kontaktpunkter</w:t>
      </w:r>
      <w:r>
        <w:rPr>
          <w:rFonts w:cstheme="minorHAnsi"/>
          <w:sz w:val="24"/>
          <w:szCs w:val="24"/>
        </w:rPr>
        <w:t xml:space="preserve"> </w:t>
      </w:r>
    </w:p>
    <w:p w14:paraId="2B26B877" w14:textId="56C9A657" w:rsidR="00F33A73" w:rsidRPr="00F33A73" w:rsidRDefault="00F33A73" w:rsidP="00AE2C5A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33A73">
        <w:rPr>
          <w:sz w:val="24"/>
          <w:szCs w:val="24"/>
        </w:rPr>
        <w:t>Kontaktreduktion med fokus på afstand, hyppighed, varighed og barrierer</w:t>
      </w:r>
      <w:r w:rsidRPr="00F33A73">
        <w:rPr>
          <w:sz w:val="24"/>
          <w:szCs w:val="24"/>
        </w:rPr>
        <w:t xml:space="preserve"> </w:t>
      </w:r>
    </w:p>
    <w:p w14:paraId="5DED18B3" w14:textId="3225F43E" w:rsidR="00F33A73" w:rsidRDefault="00F33A73" w:rsidP="00AE2C5A">
      <w:pPr>
        <w:rPr>
          <w:sz w:val="24"/>
          <w:szCs w:val="24"/>
        </w:rPr>
      </w:pPr>
      <w:r w:rsidRPr="00F33A73">
        <w:rPr>
          <w:sz w:val="24"/>
          <w:szCs w:val="24"/>
        </w:rPr>
        <w:t>Kan du ikke overholde en af anbefalingerne, så vær ekstra påpasselig med at efterleve de andre.</w:t>
      </w:r>
    </w:p>
    <w:p w14:paraId="0D828F6F" w14:textId="52BAA8DD" w:rsidR="00217399" w:rsidRPr="00AE2C5A" w:rsidRDefault="00603036" w:rsidP="00AE2C5A">
      <w:pPr>
        <w:rPr>
          <w:sz w:val="28"/>
          <w:szCs w:val="28"/>
        </w:rPr>
      </w:pPr>
      <w:r w:rsidRPr="00A46A73">
        <w:rPr>
          <w:sz w:val="24"/>
          <w:szCs w:val="24"/>
        </w:rPr>
        <w:t xml:space="preserve">Dansk Sejlunion overlader det til </w:t>
      </w:r>
      <w:r>
        <w:rPr>
          <w:sz w:val="24"/>
          <w:szCs w:val="24"/>
        </w:rPr>
        <w:t>udbyderne</w:t>
      </w:r>
      <w:r w:rsidRPr="00A46A73">
        <w:rPr>
          <w:sz w:val="24"/>
          <w:szCs w:val="24"/>
        </w:rPr>
        <w:t>/sejlerskolerne selv at vurdere, hvor mange personer</w:t>
      </w:r>
      <w:r w:rsidR="00896CA2">
        <w:rPr>
          <w:sz w:val="24"/>
          <w:szCs w:val="24"/>
        </w:rPr>
        <w:t xml:space="preserve"> (dog max 10 personer inkl. Censor)</w:t>
      </w:r>
      <w:r w:rsidRPr="00A46A73">
        <w:rPr>
          <w:sz w:val="24"/>
          <w:szCs w:val="24"/>
        </w:rPr>
        <w:t xml:space="preserve">, der på denne baggrund kan være i de enkelte bådtyper, som benyttes til </w:t>
      </w:r>
      <w:r>
        <w:rPr>
          <w:sz w:val="24"/>
          <w:szCs w:val="24"/>
        </w:rPr>
        <w:t>prøve</w:t>
      </w:r>
      <w:r w:rsidRPr="00A46A73">
        <w:rPr>
          <w:sz w:val="24"/>
          <w:szCs w:val="24"/>
        </w:rPr>
        <w:t xml:space="preserve">sejlads. </w:t>
      </w:r>
      <w:r>
        <w:rPr>
          <w:sz w:val="24"/>
          <w:szCs w:val="24"/>
        </w:rPr>
        <w:t>Censoren</w:t>
      </w:r>
      <w:r w:rsidRPr="00A46A73">
        <w:rPr>
          <w:sz w:val="24"/>
          <w:szCs w:val="24"/>
        </w:rPr>
        <w:t xml:space="preserve"> må ligeledes selv vurdere, om </w:t>
      </w:r>
      <w:r>
        <w:rPr>
          <w:sz w:val="24"/>
          <w:szCs w:val="24"/>
        </w:rPr>
        <w:t>udbyderen</w:t>
      </w:r>
      <w:r w:rsidRPr="00A46A73">
        <w:rPr>
          <w:sz w:val="24"/>
          <w:szCs w:val="24"/>
        </w:rPr>
        <w:t xml:space="preserve"> skal være ombord. </w:t>
      </w:r>
    </w:p>
    <w:p w14:paraId="64C54F77" w14:textId="77777777" w:rsidR="00217399" w:rsidRPr="001A06CE" w:rsidRDefault="00217399" w:rsidP="00217399">
      <w:pPr>
        <w:pStyle w:val="Default"/>
        <w:rPr>
          <w:rFonts w:asciiTheme="minorHAnsi" w:hAnsiTheme="minorHAnsi" w:cstheme="minorHAnsi"/>
        </w:rPr>
      </w:pPr>
      <w:r w:rsidRPr="001A06CE">
        <w:rPr>
          <w:rFonts w:asciiTheme="minorHAnsi" w:hAnsiTheme="minorHAnsi" w:cstheme="minorHAnsi"/>
        </w:rPr>
        <w:t xml:space="preserve">For en god ordens skyld gør vi også opmærksom på, at retningslinjerne nedenfor ikke </w:t>
      </w:r>
    </w:p>
    <w:p w14:paraId="008686A4" w14:textId="77777777" w:rsidR="00217399" w:rsidRPr="001A06CE" w:rsidRDefault="00217399" w:rsidP="00217399">
      <w:pPr>
        <w:pStyle w:val="Default"/>
        <w:rPr>
          <w:rFonts w:asciiTheme="minorHAnsi" w:hAnsiTheme="minorHAnsi" w:cstheme="minorHAnsi"/>
        </w:rPr>
      </w:pPr>
      <w:r w:rsidRPr="001A06CE">
        <w:rPr>
          <w:rFonts w:asciiTheme="minorHAnsi" w:hAnsiTheme="minorHAnsi" w:cstheme="minorHAnsi"/>
        </w:rPr>
        <w:t xml:space="preserve">tilsidesætter sundhedsmyndighedernes og Rigspolitiets anvisninger, ligesom øvrig lovgivning </w:t>
      </w:r>
    </w:p>
    <w:p w14:paraId="43E7DF1A" w14:textId="77777777" w:rsidR="00217399" w:rsidRPr="001A06CE" w:rsidRDefault="00217399" w:rsidP="00217399">
      <w:pPr>
        <w:pStyle w:val="Default"/>
        <w:rPr>
          <w:rFonts w:asciiTheme="minorHAnsi" w:hAnsiTheme="minorHAnsi" w:cstheme="minorHAnsi"/>
        </w:rPr>
      </w:pPr>
      <w:r w:rsidRPr="001A06CE">
        <w:rPr>
          <w:rFonts w:asciiTheme="minorHAnsi" w:hAnsiTheme="minorHAnsi" w:cstheme="minorHAnsi"/>
        </w:rPr>
        <w:t xml:space="preserve">er gældende. </w:t>
      </w:r>
    </w:p>
    <w:p w14:paraId="3166B1A7" w14:textId="77777777" w:rsidR="00217399" w:rsidRPr="001A06CE" w:rsidRDefault="00217399" w:rsidP="00217399">
      <w:pPr>
        <w:pStyle w:val="Default"/>
        <w:rPr>
          <w:rFonts w:asciiTheme="minorHAnsi" w:hAnsiTheme="minorHAnsi" w:cstheme="minorHAnsi"/>
        </w:rPr>
      </w:pPr>
    </w:p>
    <w:p w14:paraId="4BBA245E" w14:textId="77777777" w:rsidR="00217399" w:rsidRPr="001A06CE" w:rsidRDefault="00217399" w:rsidP="00217399">
      <w:pPr>
        <w:pStyle w:val="Default"/>
        <w:rPr>
          <w:rFonts w:asciiTheme="minorHAnsi" w:hAnsiTheme="minorHAnsi" w:cstheme="minorHAnsi"/>
        </w:rPr>
      </w:pPr>
      <w:r w:rsidRPr="001A06CE">
        <w:rPr>
          <w:rFonts w:asciiTheme="minorHAnsi" w:hAnsiTheme="minorHAnsi" w:cstheme="minorHAnsi"/>
        </w:rPr>
        <w:t xml:space="preserve">Vi har alle et fælles ansvar for, at spredningen af corona-smitte fortsat kan holdes under </w:t>
      </w:r>
    </w:p>
    <w:p w14:paraId="3F11F5AD" w14:textId="77777777" w:rsidR="00751AAB" w:rsidRPr="00645A44" w:rsidRDefault="00217399" w:rsidP="00CB1FC7">
      <w:pPr>
        <w:rPr>
          <w:rFonts w:cstheme="minorHAnsi"/>
          <w:sz w:val="24"/>
          <w:szCs w:val="24"/>
        </w:rPr>
      </w:pPr>
      <w:r w:rsidRPr="001A06CE">
        <w:rPr>
          <w:rFonts w:cstheme="minorHAnsi"/>
          <w:sz w:val="24"/>
          <w:szCs w:val="24"/>
        </w:rPr>
        <w:t>kontrol, og vi alle kan dyrke sejlsport forsvarligt.</w:t>
      </w:r>
    </w:p>
    <w:p w14:paraId="2F0ACB49" w14:textId="77777777" w:rsidR="00CB1FC7" w:rsidRPr="00645A44" w:rsidRDefault="006B6EAE" w:rsidP="00CB1FC7">
      <w:pPr>
        <w:rPr>
          <w:b/>
          <w:bCs/>
          <w:sz w:val="24"/>
          <w:szCs w:val="24"/>
        </w:rPr>
      </w:pPr>
      <w:r w:rsidRPr="00645A44">
        <w:rPr>
          <w:b/>
          <w:bCs/>
          <w:sz w:val="24"/>
          <w:szCs w:val="24"/>
        </w:rPr>
        <w:t>S</w:t>
      </w:r>
      <w:r w:rsidR="00E673DD" w:rsidRPr="00645A44">
        <w:rPr>
          <w:b/>
          <w:bCs/>
          <w:sz w:val="24"/>
          <w:szCs w:val="24"/>
        </w:rPr>
        <w:t xml:space="preserve">peedbåds- og praktiske duelighedsprøver </w:t>
      </w:r>
      <w:r w:rsidRPr="00645A44">
        <w:rPr>
          <w:b/>
          <w:bCs/>
          <w:sz w:val="24"/>
          <w:szCs w:val="24"/>
        </w:rPr>
        <w:t xml:space="preserve">skal </w:t>
      </w:r>
      <w:r w:rsidR="00E673DD" w:rsidRPr="00645A44">
        <w:rPr>
          <w:b/>
          <w:bCs/>
          <w:sz w:val="24"/>
          <w:szCs w:val="24"/>
        </w:rPr>
        <w:t>på denne baggrund foregå på følgende måde</w:t>
      </w:r>
      <w:r w:rsidR="00CB1FC7" w:rsidRPr="00645A44">
        <w:rPr>
          <w:b/>
          <w:bCs/>
          <w:sz w:val="24"/>
          <w:szCs w:val="24"/>
        </w:rPr>
        <w:t xml:space="preserve">: </w:t>
      </w:r>
    </w:p>
    <w:p w14:paraId="4C257667" w14:textId="77777777" w:rsidR="00CB1FC7" w:rsidRPr="006B6EAE" w:rsidRDefault="00CB1FC7" w:rsidP="006B6EAE">
      <w:pPr>
        <w:pStyle w:val="Listeafsni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>Udbyder og censor aftale</w:t>
      </w:r>
      <w:r w:rsidR="00AE2C5A">
        <w:rPr>
          <w:sz w:val="24"/>
          <w:szCs w:val="24"/>
        </w:rPr>
        <w:t>r</w:t>
      </w:r>
      <w:r w:rsidRPr="006B6EAE">
        <w:rPr>
          <w:sz w:val="24"/>
          <w:szCs w:val="24"/>
        </w:rPr>
        <w:t xml:space="preserve"> eksamensdato og sted. </w:t>
      </w:r>
    </w:p>
    <w:p w14:paraId="543C20D0" w14:textId="58400491" w:rsidR="00CB1FC7" w:rsidRPr="006B6EAE" w:rsidRDefault="00CB1FC7" w:rsidP="006B6EAE">
      <w:pPr>
        <w:pStyle w:val="Listeafsni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 xml:space="preserve">Prøven indberettes til Dansk Sejlunion – </w:t>
      </w:r>
      <w:r w:rsidR="00956C22">
        <w:rPr>
          <w:sz w:val="24"/>
          <w:szCs w:val="24"/>
        </w:rPr>
        <w:t xml:space="preserve">minimum </w:t>
      </w:r>
      <w:r w:rsidRPr="006B6EAE">
        <w:rPr>
          <w:sz w:val="24"/>
          <w:szCs w:val="24"/>
        </w:rPr>
        <w:t xml:space="preserve">14 dage </w:t>
      </w:r>
      <w:r w:rsidR="00956C22">
        <w:rPr>
          <w:sz w:val="24"/>
          <w:szCs w:val="24"/>
        </w:rPr>
        <w:t>før prøven skal afholdes</w:t>
      </w:r>
      <w:r w:rsidRPr="006B6EAE">
        <w:rPr>
          <w:sz w:val="24"/>
          <w:szCs w:val="24"/>
        </w:rPr>
        <w:t>. (Prøvedeltagerne skal informeres om, at der i disse tider kan gå lidt længere end normalt, før de modtager deres fysiske fritidssejlerbevis)</w:t>
      </w:r>
      <w:r w:rsidR="002E27A0">
        <w:rPr>
          <w:sz w:val="24"/>
          <w:szCs w:val="24"/>
        </w:rPr>
        <w:t>.</w:t>
      </w:r>
      <w:r w:rsidRPr="006B6EAE">
        <w:rPr>
          <w:sz w:val="24"/>
          <w:szCs w:val="24"/>
        </w:rPr>
        <w:t xml:space="preserve"> </w:t>
      </w:r>
    </w:p>
    <w:p w14:paraId="21C3ABC6" w14:textId="77777777" w:rsidR="00CB1FC7" w:rsidRDefault="00CB1FC7" w:rsidP="006B6EAE">
      <w:pPr>
        <w:pStyle w:val="Listeafsni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 xml:space="preserve">Udbyder laver en liste over prøvedeltagerne med de tidsintervaller prøvedeltagerne skal op i. </w:t>
      </w:r>
    </w:p>
    <w:p w14:paraId="6AA18718" w14:textId="77777777" w:rsidR="005C3CCE" w:rsidRDefault="005C3CCE" w:rsidP="005C3CCE">
      <w:pPr>
        <w:pStyle w:val="Listeafsnit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anbefales at prøvedeltageren kommer med egen redningsvest. Er dette ikke muligt skal prøvedeltageren selv afspritte redningsvesten efter brug. </w:t>
      </w:r>
    </w:p>
    <w:p w14:paraId="51C89E73" w14:textId="77777777" w:rsidR="005C3CCE" w:rsidRPr="000F0E44" w:rsidRDefault="005C3CCE" w:rsidP="005C3CCE">
      <w:pPr>
        <w:pStyle w:val="Listeafsnit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0F0E44">
        <w:rPr>
          <w:sz w:val="24"/>
          <w:szCs w:val="24"/>
        </w:rPr>
        <w:t xml:space="preserve">Censor skal stille med egen redningsvest, eller en redningsvest fra klubben som kun den pågældende censor benytter i virusperioden. </w:t>
      </w:r>
    </w:p>
    <w:p w14:paraId="18738FDA" w14:textId="77777777" w:rsidR="00CB1FC7" w:rsidRPr="000F0E44" w:rsidRDefault="00CB1FC7" w:rsidP="006B6EAE">
      <w:pPr>
        <w:pStyle w:val="Listeafsni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0F0E44">
        <w:rPr>
          <w:sz w:val="24"/>
          <w:szCs w:val="24"/>
        </w:rPr>
        <w:t xml:space="preserve">Censor </w:t>
      </w:r>
      <w:r w:rsidR="00050C6A">
        <w:rPr>
          <w:sz w:val="24"/>
          <w:szCs w:val="24"/>
        </w:rPr>
        <w:t xml:space="preserve">og udbyder </w:t>
      </w:r>
      <w:r w:rsidRPr="000F0E44">
        <w:rPr>
          <w:sz w:val="24"/>
          <w:szCs w:val="24"/>
        </w:rPr>
        <w:t>tager imod prøvedeltager</w:t>
      </w:r>
      <w:r w:rsidR="004E4267" w:rsidRPr="000F0E44">
        <w:rPr>
          <w:sz w:val="24"/>
          <w:szCs w:val="24"/>
        </w:rPr>
        <w:t>ene</w:t>
      </w:r>
      <w:r w:rsidRPr="000F0E44">
        <w:rPr>
          <w:sz w:val="24"/>
          <w:szCs w:val="24"/>
        </w:rPr>
        <w:t xml:space="preserve"> og afholder prøven</w:t>
      </w:r>
      <w:r w:rsidR="000F0E44" w:rsidRPr="000F0E44">
        <w:rPr>
          <w:sz w:val="24"/>
          <w:szCs w:val="24"/>
        </w:rPr>
        <w:t>.</w:t>
      </w:r>
      <w:r w:rsidRPr="000F0E44">
        <w:rPr>
          <w:sz w:val="24"/>
          <w:szCs w:val="24"/>
        </w:rPr>
        <w:t xml:space="preserve"> </w:t>
      </w:r>
    </w:p>
    <w:p w14:paraId="24624B28" w14:textId="77777777" w:rsidR="00CB1FC7" w:rsidRPr="006B6EAE" w:rsidRDefault="00CB1FC7" w:rsidP="006B6EAE">
      <w:pPr>
        <w:pStyle w:val="Listeafsni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 xml:space="preserve">Der må ikke </w:t>
      </w:r>
      <w:r w:rsidRPr="007E235D">
        <w:rPr>
          <w:sz w:val="24"/>
          <w:szCs w:val="24"/>
        </w:rPr>
        <w:t xml:space="preserve">gives hånd, krammes eller anden kropskontakt. Instruktioner, forklaringer ol. i land </w:t>
      </w:r>
      <w:r w:rsidR="00F74CCD" w:rsidRPr="007E235D">
        <w:rPr>
          <w:sz w:val="24"/>
          <w:szCs w:val="24"/>
        </w:rPr>
        <w:t>bør</w:t>
      </w:r>
      <w:r w:rsidRPr="007E235D">
        <w:rPr>
          <w:sz w:val="24"/>
          <w:szCs w:val="24"/>
        </w:rPr>
        <w:t xml:space="preserve"> afgives med </w:t>
      </w:r>
      <w:r w:rsidR="00751AAB" w:rsidRPr="007E235D">
        <w:rPr>
          <w:sz w:val="24"/>
          <w:szCs w:val="24"/>
        </w:rPr>
        <w:t>1</w:t>
      </w:r>
      <w:r w:rsidRPr="007E235D">
        <w:rPr>
          <w:sz w:val="24"/>
          <w:szCs w:val="24"/>
        </w:rPr>
        <w:t xml:space="preserve"> meters </w:t>
      </w:r>
      <w:r w:rsidR="006B6EAE" w:rsidRPr="007E235D">
        <w:rPr>
          <w:sz w:val="24"/>
          <w:szCs w:val="24"/>
        </w:rPr>
        <w:t>afstand</w:t>
      </w:r>
      <w:r w:rsidRPr="007E235D">
        <w:rPr>
          <w:sz w:val="24"/>
          <w:szCs w:val="24"/>
        </w:rPr>
        <w:t>.</w:t>
      </w:r>
      <w:r w:rsidRPr="006B6EAE">
        <w:rPr>
          <w:sz w:val="24"/>
          <w:szCs w:val="24"/>
        </w:rPr>
        <w:t xml:space="preserve"> </w:t>
      </w:r>
      <w:r w:rsidR="007E235D">
        <w:rPr>
          <w:sz w:val="24"/>
          <w:szCs w:val="24"/>
        </w:rPr>
        <w:t xml:space="preserve">Dog med 2 meters afstand mellem censor og deltagere. </w:t>
      </w:r>
    </w:p>
    <w:p w14:paraId="69E9F068" w14:textId="77777777" w:rsidR="00CB1FC7" w:rsidRPr="006B6EAE" w:rsidRDefault="00CB1FC7" w:rsidP="006B6EAE">
      <w:pPr>
        <w:pStyle w:val="Listeafsni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lastRenderedPageBreak/>
        <w:t>I båden skal censor placerer sig således, at der er så stor afstand som muligt mellem censor og prøvedeltager</w:t>
      </w:r>
      <w:r w:rsidR="008B4EAA">
        <w:rPr>
          <w:sz w:val="24"/>
          <w:szCs w:val="24"/>
        </w:rPr>
        <w:t xml:space="preserve">e, </w:t>
      </w:r>
      <w:r w:rsidRPr="006B6EAE">
        <w:rPr>
          <w:sz w:val="24"/>
          <w:szCs w:val="24"/>
        </w:rPr>
        <w:t xml:space="preserve">samtidig med at censor skal kunne udfylde sin opgave. </w:t>
      </w:r>
    </w:p>
    <w:p w14:paraId="4EB8AC6F" w14:textId="2AFC13D5" w:rsidR="00CB1FC7" w:rsidRDefault="00CB1FC7" w:rsidP="006B6EAE">
      <w:pPr>
        <w:pStyle w:val="Listeafsni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 xml:space="preserve">Der skal være sprit i båden, og efter </w:t>
      </w:r>
      <w:r w:rsidRPr="008B4EAA">
        <w:rPr>
          <w:sz w:val="24"/>
          <w:szCs w:val="24"/>
        </w:rPr>
        <w:t>hver prøve skal prøvedeltageren (som har haft hånd på rat/rorpind) afspritte de relevante områder og som minimum rat/rorpind</w:t>
      </w:r>
      <w:r w:rsidR="00751AAB" w:rsidRPr="008B4EAA">
        <w:rPr>
          <w:sz w:val="24"/>
          <w:szCs w:val="24"/>
        </w:rPr>
        <w:t xml:space="preserve"> (også hvis der sejles med handsker)</w:t>
      </w:r>
      <w:r w:rsidRPr="008B4EAA">
        <w:rPr>
          <w:sz w:val="24"/>
          <w:szCs w:val="24"/>
        </w:rPr>
        <w:t xml:space="preserve">. </w:t>
      </w:r>
    </w:p>
    <w:p w14:paraId="23918E19" w14:textId="4F398363" w:rsidR="00956C22" w:rsidRPr="008B4EAA" w:rsidRDefault="00956C22" w:rsidP="006B6EAE">
      <w:pPr>
        <w:pStyle w:val="Listeafsni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Alle til stede ved prøven skal bære mundbind. </w:t>
      </w:r>
    </w:p>
    <w:p w14:paraId="1DBBF252" w14:textId="77777777" w:rsidR="00CB1FC7" w:rsidRDefault="00CB1FC7" w:rsidP="00CB1FC7">
      <w:pPr>
        <w:spacing w:after="120"/>
        <w:rPr>
          <w:sz w:val="24"/>
          <w:szCs w:val="24"/>
        </w:rPr>
      </w:pPr>
      <w:r w:rsidRPr="0043013C">
        <w:rPr>
          <w:sz w:val="24"/>
          <w:szCs w:val="24"/>
        </w:rPr>
        <w:t xml:space="preserve"> </w:t>
      </w:r>
    </w:p>
    <w:p w14:paraId="4E4BFF04" w14:textId="77777777" w:rsidR="00CB1FC7" w:rsidRDefault="00CB1FC7" w:rsidP="00CB1FC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NB: Der skal indtænkes ekstra tid end normalt til prøveafholdelsen. </w:t>
      </w:r>
    </w:p>
    <w:p w14:paraId="54832461" w14:textId="77777777" w:rsidR="00CB1FC7" w:rsidRPr="0043013C" w:rsidRDefault="00CB1FC7" w:rsidP="00CB1FC7">
      <w:pPr>
        <w:spacing w:after="120"/>
        <w:rPr>
          <w:sz w:val="24"/>
          <w:szCs w:val="24"/>
        </w:rPr>
      </w:pPr>
    </w:p>
    <w:p w14:paraId="4617749B" w14:textId="5E2F5E59" w:rsidR="00CB1FC7" w:rsidRPr="0043013C" w:rsidRDefault="00956C22" w:rsidP="00CB1FC7">
      <w:pPr>
        <w:spacing w:after="120"/>
        <w:rPr>
          <w:sz w:val="24"/>
          <w:szCs w:val="24"/>
        </w:rPr>
      </w:pPr>
      <w:r>
        <w:rPr>
          <w:sz w:val="24"/>
          <w:szCs w:val="24"/>
        </w:rPr>
        <w:t>At</w:t>
      </w:r>
      <w:r w:rsidR="00CB1FC7" w:rsidRPr="00430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 er i stand til fortsat at </w:t>
      </w:r>
      <w:r w:rsidR="00CB1FC7" w:rsidRPr="0043013C">
        <w:rPr>
          <w:sz w:val="24"/>
          <w:szCs w:val="24"/>
        </w:rPr>
        <w:t>afholde prøver (selvom i en anden form end den vi kender) forudsætter, at:</w:t>
      </w:r>
    </w:p>
    <w:p w14:paraId="0CE13035" w14:textId="77777777" w:rsidR="00CB1FC7" w:rsidRDefault="00CB1FC7" w:rsidP="00CB1FC7">
      <w:pPr>
        <w:pStyle w:val="Listeafsni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Alle hygiejneråd skal følges</w:t>
      </w:r>
    </w:p>
    <w:p w14:paraId="36032930" w14:textId="77777777" w:rsidR="00A270CF" w:rsidRPr="0043013C" w:rsidRDefault="00A270CF" w:rsidP="00CB1FC7">
      <w:pPr>
        <w:pStyle w:val="Listeafsni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Forsamlingsforbuddet skal ovrholdes</w:t>
      </w:r>
    </w:p>
    <w:p w14:paraId="324FD84D" w14:textId="77777777" w:rsidR="00CB1FC7" w:rsidRPr="00AE2C5A" w:rsidRDefault="00CB1FC7" w:rsidP="00AE2C5A">
      <w:pPr>
        <w:pStyle w:val="Listeafsni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Personer i risikogrupperne eller med sygdomstegn deltager ikke</w:t>
      </w:r>
    </w:p>
    <w:p w14:paraId="3C29CEDA" w14:textId="5A436F0C" w:rsidR="00AE2C5A" w:rsidRDefault="00AE2C5A" w:rsidP="00AE2C5A">
      <w:pPr>
        <w:pStyle w:val="Listeafsni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93943">
        <w:rPr>
          <w:sz w:val="24"/>
          <w:szCs w:val="24"/>
        </w:rPr>
        <w:t xml:space="preserve">Der bør holdes 1 </w:t>
      </w:r>
      <w:r>
        <w:rPr>
          <w:sz w:val="24"/>
          <w:szCs w:val="24"/>
        </w:rPr>
        <w:t xml:space="preserve">– 2 </w:t>
      </w:r>
      <w:r w:rsidRPr="00993943">
        <w:rPr>
          <w:sz w:val="24"/>
          <w:szCs w:val="24"/>
        </w:rPr>
        <w:t>meters afstand på alle tidspunkter</w:t>
      </w:r>
    </w:p>
    <w:p w14:paraId="6807FCB8" w14:textId="41EDC41B" w:rsidR="00956C22" w:rsidRPr="00993943" w:rsidRDefault="00956C22" w:rsidP="00AE2C5A">
      <w:pPr>
        <w:pStyle w:val="Listeafsni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Der bæres mundbind</w:t>
      </w:r>
    </w:p>
    <w:p w14:paraId="2AF1429C" w14:textId="77777777" w:rsidR="00AE2C5A" w:rsidRPr="0043013C" w:rsidRDefault="00AE2C5A" w:rsidP="00AE2C5A">
      <w:pPr>
        <w:pStyle w:val="Listeafsni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At alle overholder de tidskrav som sættes, så der ikke er flere personer tilstede end beskrevet i denne vejledning</w:t>
      </w:r>
    </w:p>
    <w:p w14:paraId="0495241B" w14:textId="77777777" w:rsidR="00AE2C5A" w:rsidRDefault="00AE2C5A" w:rsidP="00AE2C5A">
      <w:pPr>
        <w:pStyle w:val="Listeafsni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Eventuelle lokalebegrænsninger fra fx kommune, havnemyndighed eller politi skal efterleves</w:t>
      </w:r>
    </w:p>
    <w:p w14:paraId="6896D395" w14:textId="77777777" w:rsidR="00AE2C5A" w:rsidRPr="00AE2C5A" w:rsidRDefault="00AE2C5A" w:rsidP="00AE2C5A">
      <w:pPr>
        <w:spacing w:after="120" w:line="240" w:lineRule="auto"/>
        <w:rPr>
          <w:sz w:val="24"/>
          <w:szCs w:val="24"/>
        </w:rPr>
      </w:pPr>
    </w:p>
    <w:p w14:paraId="7D3FE8AC" w14:textId="77777777" w:rsidR="002619CF" w:rsidRDefault="001201B8" w:rsidP="00CB1FC7">
      <w:pPr>
        <w:rPr>
          <w:sz w:val="24"/>
          <w:szCs w:val="24"/>
        </w:rPr>
      </w:pPr>
      <w:r>
        <w:rPr>
          <w:sz w:val="24"/>
          <w:szCs w:val="24"/>
        </w:rPr>
        <w:t xml:space="preserve">Denne vejledning er gældende ved alle praktiske fritidssejlerprøver til anden information bliver givet på Dansk Sejlunions hjemmeside. </w:t>
      </w:r>
    </w:p>
    <w:p w14:paraId="17CDFDC1" w14:textId="77777777" w:rsidR="00B86838" w:rsidRDefault="00B86838" w:rsidP="00CB1FC7">
      <w:pPr>
        <w:rPr>
          <w:sz w:val="24"/>
          <w:szCs w:val="24"/>
        </w:rPr>
      </w:pPr>
    </w:p>
    <w:p w14:paraId="548CA4E9" w14:textId="77777777" w:rsidR="00E673DD" w:rsidRDefault="00CB1FC7" w:rsidP="00CB1FC7">
      <w:pPr>
        <w:rPr>
          <w:sz w:val="24"/>
          <w:szCs w:val="24"/>
        </w:rPr>
      </w:pPr>
      <w:r>
        <w:rPr>
          <w:sz w:val="24"/>
          <w:szCs w:val="24"/>
        </w:rPr>
        <w:t>Urd Kornø Rasmussen,</w:t>
      </w:r>
    </w:p>
    <w:p w14:paraId="329F69A5" w14:textId="77777777" w:rsidR="007239C8" w:rsidRPr="00E673DD" w:rsidRDefault="00E673DD" w:rsidP="00CB1FC7">
      <w:pPr>
        <w:rPr>
          <w:sz w:val="24"/>
          <w:szCs w:val="24"/>
        </w:rPr>
      </w:pPr>
      <w:r w:rsidRPr="00E673DD">
        <w:rPr>
          <w:sz w:val="24"/>
          <w:szCs w:val="24"/>
        </w:rPr>
        <w:t>B</w:t>
      </w:r>
      <w:r w:rsidR="00CB1FC7" w:rsidRPr="00E673DD">
        <w:rPr>
          <w:sz w:val="24"/>
          <w:szCs w:val="24"/>
        </w:rPr>
        <w:t>redde- og uddannelseskonsulent hos Dansk Sejlunion</w:t>
      </w:r>
    </w:p>
    <w:p w14:paraId="28A4A11B" w14:textId="77777777" w:rsidR="00E673DD" w:rsidRPr="00E673DD" w:rsidRDefault="00E673DD" w:rsidP="00CB1FC7">
      <w:pPr>
        <w:rPr>
          <w:sz w:val="24"/>
          <w:szCs w:val="24"/>
        </w:rPr>
      </w:pPr>
      <w:r w:rsidRPr="00E673DD">
        <w:rPr>
          <w:rFonts w:eastAsia="Times New Roman" w:cs="Calibri"/>
          <w:b/>
          <w:bCs/>
          <w:noProof/>
          <w:sz w:val="24"/>
          <w:szCs w:val="24"/>
          <w:lang w:eastAsia="da-DK"/>
        </w:rPr>
        <w:t>t</w:t>
      </w:r>
      <w:r w:rsidRPr="00E673DD">
        <w:rPr>
          <w:rFonts w:eastAsia="Times New Roman" w:cs="Calibri"/>
          <w:noProof/>
          <w:sz w:val="24"/>
          <w:szCs w:val="24"/>
          <w:lang w:eastAsia="da-DK"/>
        </w:rPr>
        <w:t> (+45) 88207023</w:t>
      </w:r>
      <w:r w:rsidRPr="00E673DD">
        <w:rPr>
          <w:rFonts w:eastAsia="Times New Roman" w:cs="Calibri"/>
          <w:noProof/>
          <w:sz w:val="24"/>
          <w:szCs w:val="24"/>
          <w:lang w:eastAsia="da-DK"/>
        </w:rPr>
        <w:br/>
      </w:r>
      <w:r w:rsidRPr="00E673DD">
        <w:rPr>
          <w:rFonts w:eastAsia="Times New Roman" w:cs="Calibri"/>
          <w:b/>
          <w:bCs/>
          <w:noProof/>
          <w:sz w:val="24"/>
          <w:szCs w:val="24"/>
          <w:lang w:eastAsia="da-DK"/>
        </w:rPr>
        <w:t>m</w:t>
      </w:r>
      <w:r w:rsidRPr="00E673DD">
        <w:rPr>
          <w:rFonts w:eastAsia="Times New Roman" w:cs="Calibri"/>
          <w:noProof/>
          <w:sz w:val="24"/>
          <w:szCs w:val="24"/>
          <w:lang w:eastAsia="da-DK"/>
        </w:rPr>
        <w:t> (+45) 60776716</w:t>
      </w:r>
      <w:r w:rsidRPr="00E673DD">
        <w:rPr>
          <w:rFonts w:eastAsia="Times New Roman" w:cs="Calibri"/>
          <w:noProof/>
          <w:sz w:val="24"/>
          <w:szCs w:val="24"/>
          <w:lang w:eastAsia="da-DK"/>
        </w:rPr>
        <w:br/>
        <w:t>urd@sejlsport.dk</w:t>
      </w:r>
    </w:p>
    <w:sectPr w:rsidR="00E673DD" w:rsidRPr="00E673DD" w:rsidSect="004E70CE">
      <w:headerReference w:type="default" r:id="rId8"/>
      <w:footerReference w:type="default" r:id="rId9"/>
      <w:pgSz w:w="11900" w:h="16840"/>
      <w:pgMar w:top="1701" w:right="1134" w:bottom="1701" w:left="1134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64BF" w14:textId="77777777" w:rsidR="007E59C5" w:rsidRDefault="007E59C5" w:rsidP="00A82B82">
      <w:r>
        <w:separator/>
      </w:r>
    </w:p>
  </w:endnote>
  <w:endnote w:type="continuationSeparator" w:id="0">
    <w:p w14:paraId="5443BE96" w14:textId="77777777" w:rsidR="007E59C5" w:rsidRDefault="007E59C5" w:rsidP="00A8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ker W01 Semibold">
    <w:panose1 w:val="020B0704050704040203"/>
    <w:charset w:val="00"/>
    <w:family w:val="swiss"/>
    <w:pitch w:val="variable"/>
    <w:sig w:usb0="8000002F" w:usb1="0000000A" w:usb2="00000000" w:usb3="00000000" w:csb0="00000001" w:csb1="00000000"/>
  </w:font>
  <w:font w:name="Francker W01">
    <w:altName w:val="Calibri"/>
    <w:charset w:val="00"/>
    <w:family w:val="swiss"/>
    <w:pitch w:val="variable"/>
    <w:sig w:usb0="8000002F" w:usb1="0000000A" w:usb2="00000000" w:usb3="00000000" w:csb0="00000001" w:csb1="00000000"/>
  </w:font>
  <w:font w:name="Francker Pro Condensed">
    <w:altName w:val="Calibri"/>
    <w:panose1 w:val="00000000000000000000"/>
    <w:charset w:val="00"/>
    <w:family w:val="swiss"/>
    <w:notTrueType/>
    <w:pitch w:val="variable"/>
    <w:sig w:usb0="A00002BF" w:usb1="500020FB" w:usb2="00000000" w:usb3="00000000" w:csb0="0000009F" w:csb1="00000000"/>
  </w:font>
  <w:font w:name="Francker W01 Extra Light">
    <w:panose1 w:val="020B0204040704040203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AB8A" w14:textId="77777777" w:rsidR="002619CF" w:rsidRPr="004E70CE" w:rsidRDefault="002619CF" w:rsidP="00A82B82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92A5" w14:textId="77777777" w:rsidR="007E59C5" w:rsidRDefault="007E59C5" w:rsidP="00A82B82">
      <w:r>
        <w:separator/>
      </w:r>
    </w:p>
  </w:footnote>
  <w:footnote w:type="continuationSeparator" w:id="0">
    <w:p w14:paraId="191D1AD5" w14:textId="77777777" w:rsidR="007E59C5" w:rsidRDefault="007E59C5" w:rsidP="00A8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ABB0" w14:textId="77777777" w:rsidR="002619CF" w:rsidRDefault="002619CF" w:rsidP="00A82B82">
    <w:pPr>
      <w:pStyle w:val="Sidehoved"/>
      <w:jc w:val="center"/>
    </w:pPr>
    <w:r>
      <w:t xml:space="preserve">          </w:t>
    </w:r>
    <w:r>
      <w:tab/>
    </w:r>
    <w:r>
      <w:tab/>
    </w:r>
    <w:r>
      <w:rPr>
        <w:noProof/>
      </w:rPr>
      <w:drawing>
        <wp:inline distT="0" distB="0" distL="0" distR="0" wp14:anchorId="26E6B207" wp14:editId="7B487A5A">
          <wp:extent cx="1760562" cy="531166"/>
          <wp:effectExtent l="0" t="0" r="508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_LOGO_B_2FARVE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60" cy="55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F42"/>
    <w:multiLevelType w:val="hybridMultilevel"/>
    <w:tmpl w:val="2F3C5E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2A18"/>
    <w:multiLevelType w:val="hybridMultilevel"/>
    <w:tmpl w:val="4D1EEB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5438A"/>
    <w:multiLevelType w:val="hybridMultilevel"/>
    <w:tmpl w:val="2E8635B8"/>
    <w:lvl w:ilvl="0" w:tplc="3FDC5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B9"/>
    <w:rsid w:val="00050C6A"/>
    <w:rsid w:val="000566AE"/>
    <w:rsid w:val="0007207D"/>
    <w:rsid w:val="00077067"/>
    <w:rsid w:val="000C510A"/>
    <w:rsid w:val="000D49DC"/>
    <w:rsid w:val="000F0E44"/>
    <w:rsid w:val="000F73C9"/>
    <w:rsid w:val="001201B8"/>
    <w:rsid w:val="001225B7"/>
    <w:rsid w:val="001A06CE"/>
    <w:rsid w:val="001B7416"/>
    <w:rsid w:val="001C56EC"/>
    <w:rsid w:val="00217399"/>
    <w:rsid w:val="0025124D"/>
    <w:rsid w:val="002619CF"/>
    <w:rsid w:val="002A49E0"/>
    <w:rsid w:val="002E27A0"/>
    <w:rsid w:val="0044435B"/>
    <w:rsid w:val="004D3029"/>
    <w:rsid w:val="004E4267"/>
    <w:rsid w:val="004E70CE"/>
    <w:rsid w:val="00587E41"/>
    <w:rsid w:val="005A65BD"/>
    <w:rsid w:val="005B6BFC"/>
    <w:rsid w:val="005C3CCE"/>
    <w:rsid w:val="005F543A"/>
    <w:rsid w:val="00603036"/>
    <w:rsid w:val="006038C6"/>
    <w:rsid w:val="006300AE"/>
    <w:rsid w:val="00645A44"/>
    <w:rsid w:val="00690B9D"/>
    <w:rsid w:val="006B2C05"/>
    <w:rsid w:val="006B6EAE"/>
    <w:rsid w:val="006C64E7"/>
    <w:rsid w:val="007239C8"/>
    <w:rsid w:val="00751AAB"/>
    <w:rsid w:val="007754A2"/>
    <w:rsid w:val="007900B6"/>
    <w:rsid w:val="007A58C9"/>
    <w:rsid w:val="007E235D"/>
    <w:rsid w:val="007E59C5"/>
    <w:rsid w:val="00800CEF"/>
    <w:rsid w:val="00812BD8"/>
    <w:rsid w:val="0083460F"/>
    <w:rsid w:val="00864A4B"/>
    <w:rsid w:val="00896CA2"/>
    <w:rsid w:val="008B4EAA"/>
    <w:rsid w:val="00910064"/>
    <w:rsid w:val="00923F8D"/>
    <w:rsid w:val="00956C22"/>
    <w:rsid w:val="0095798E"/>
    <w:rsid w:val="00966FF8"/>
    <w:rsid w:val="009D5FA5"/>
    <w:rsid w:val="00A270CF"/>
    <w:rsid w:val="00A82B82"/>
    <w:rsid w:val="00AA79D6"/>
    <w:rsid w:val="00AE2C5A"/>
    <w:rsid w:val="00B32AED"/>
    <w:rsid w:val="00B46A4D"/>
    <w:rsid w:val="00B86838"/>
    <w:rsid w:val="00BC6A82"/>
    <w:rsid w:val="00C30FEA"/>
    <w:rsid w:val="00CB1FC7"/>
    <w:rsid w:val="00CE2426"/>
    <w:rsid w:val="00DE459D"/>
    <w:rsid w:val="00E159F6"/>
    <w:rsid w:val="00E3303D"/>
    <w:rsid w:val="00E3329A"/>
    <w:rsid w:val="00E5088A"/>
    <w:rsid w:val="00E673DD"/>
    <w:rsid w:val="00E718A9"/>
    <w:rsid w:val="00E86558"/>
    <w:rsid w:val="00ED3145"/>
    <w:rsid w:val="00F33A73"/>
    <w:rsid w:val="00F37E57"/>
    <w:rsid w:val="00F64762"/>
    <w:rsid w:val="00F74CCD"/>
    <w:rsid w:val="00F9143C"/>
    <w:rsid w:val="00F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A7F7"/>
  <w15:chartTrackingRefBased/>
  <w15:docId w15:val="{1F27E3BC-8B6B-4696-9D96-FDB55283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1FC7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7900B6"/>
    <w:pPr>
      <w:keepNext/>
      <w:keepLines/>
      <w:spacing w:before="480"/>
      <w:outlineLvl w:val="0"/>
    </w:pPr>
    <w:rPr>
      <w:rFonts w:ascii="Francker W01 Semibold" w:eastAsiaTheme="majorEastAsia" w:hAnsi="Francker W01 Semibold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7900B6"/>
    <w:pPr>
      <w:keepNext/>
      <w:keepLines/>
      <w:spacing w:before="200"/>
      <w:outlineLvl w:val="1"/>
    </w:pPr>
    <w:rPr>
      <w:rFonts w:ascii="Francker W01" w:eastAsiaTheme="majorEastAsia" w:hAnsi="Francker W01" w:cstheme="majorBidi"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9D5FA5"/>
    <w:pPr>
      <w:keepNext/>
      <w:keepLines/>
      <w:spacing w:before="40"/>
      <w:outlineLvl w:val="2"/>
    </w:pPr>
    <w:rPr>
      <w:rFonts w:ascii="Francker Pro Condensed" w:eastAsiaTheme="majorEastAsia" w:hAnsi="Francker Pro Condensed" w:cstheme="majorBidi"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rojektbeskrivelse">
    <w:name w:val="Projektbeskrivelse"/>
    <w:basedOn w:val="Normal"/>
    <w:qFormat/>
    <w:rsid w:val="007239C8"/>
    <w:rPr>
      <w:rFonts w:cs="Calibri"/>
      <w:b/>
      <w:color w:val="000000" w:themeColor="text1"/>
      <w:sz w:val="24"/>
      <w:szCs w:val="32"/>
    </w:rPr>
  </w:style>
  <w:style w:type="paragraph" w:customStyle="1" w:styleId="Projektbeskrivelse-overskrift">
    <w:name w:val="Projektbeskrivelse-overskrift"/>
    <w:basedOn w:val="Normal"/>
    <w:rsid w:val="007900B6"/>
    <w:pPr>
      <w:spacing w:line="276" w:lineRule="auto"/>
    </w:pPr>
    <w:rPr>
      <w:rFonts w:cs="Calibri"/>
      <w:b/>
      <w:color w:val="000000" w:themeColor="text1"/>
      <w:sz w:val="32"/>
      <w:szCs w:val="32"/>
    </w:rPr>
  </w:style>
  <w:style w:type="paragraph" w:styleId="Ingenafstand">
    <w:name w:val="No Spacing"/>
    <w:uiPriority w:val="1"/>
    <w:rsid w:val="007900B6"/>
    <w:pPr>
      <w:jc w:val="both"/>
    </w:pPr>
    <w:rPr>
      <w:rFonts w:ascii="Francker W01 Extra Light" w:eastAsiaTheme="minorEastAsia" w:hAnsi="Francker W01 Extra Light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00B6"/>
    <w:rPr>
      <w:rFonts w:ascii="Francker W01 Semibold" w:eastAsiaTheme="majorEastAsia" w:hAnsi="Francker W01 Semibold" w:cstheme="majorBidi"/>
      <w:b/>
      <w:bCs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00B6"/>
    <w:rPr>
      <w:rFonts w:ascii="Francker W01" w:eastAsiaTheme="majorEastAsia" w:hAnsi="Francker W01" w:cstheme="majorBidi"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5FA5"/>
    <w:rPr>
      <w:rFonts w:ascii="Francker Pro Condensed" w:eastAsiaTheme="majorEastAsia" w:hAnsi="Francker Pro Condensed" w:cstheme="majorBidi"/>
      <w:color w:val="000000" w:themeColor="text1"/>
    </w:rPr>
  </w:style>
  <w:style w:type="paragraph" w:styleId="Titel">
    <w:name w:val="Title"/>
    <w:basedOn w:val="Normal"/>
    <w:next w:val="Normal"/>
    <w:link w:val="TitelTegn"/>
    <w:uiPriority w:val="10"/>
    <w:rsid w:val="007900B6"/>
    <w:pPr>
      <w:spacing w:after="300"/>
      <w:contextualSpacing/>
    </w:pPr>
    <w:rPr>
      <w:rFonts w:ascii="Francker W01 Semibold" w:eastAsiaTheme="majorEastAsia" w:hAnsi="Francker W01 Semibold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900B6"/>
    <w:rPr>
      <w:rFonts w:ascii="Francker W01 Semibold" w:eastAsiaTheme="majorEastAsia" w:hAnsi="Francker W01 Semibold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7900B6"/>
    <w:pPr>
      <w:numPr>
        <w:ilvl w:val="1"/>
      </w:numPr>
    </w:pPr>
    <w:rPr>
      <w:rFonts w:ascii="Francker W01" w:eastAsiaTheme="majorEastAsia" w:hAnsi="Francker W01" w:cstheme="majorBidi"/>
      <w:cap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900B6"/>
    <w:rPr>
      <w:rFonts w:ascii="Francker W01" w:eastAsiaTheme="majorEastAsia" w:hAnsi="Francker W01" w:cstheme="majorBidi"/>
      <w:caps/>
      <w:spacing w:val="15"/>
    </w:rPr>
  </w:style>
  <w:style w:type="character" w:styleId="Svagfremhvning">
    <w:name w:val="Subtle Emphasis"/>
    <w:basedOn w:val="Standardskrifttypeiafsnit"/>
    <w:uiPriority w:val="19"/>
    <w:rsid w:val="007900B6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rsid w:val="007900B6"/>
    <w:rPr>
      <w:i/>
      <w:iCs/>
    </w:rPr>
  </w:style>
  <w:style w:type="character" w:styleId="Strk">
    <w:name w:val="Strong"/>
    <w:basedOn w:val="Standardskrifttypeiafsnit"/>
    <w:uiPriority w:val="22"/>
    <w:rsid w:val="007900B6"/>
    <w:rPr>
      <w:b/>
      <w:bCs/>
    </w:rPr>
  </w:style>
  <w:style w:type="paragraph" w:styleId="Citat">
    <w:name w:val="Quote"/>
    <w:basedOn w:val="Normal"/>
    <w:next w:val="Normal"/>
    <w:link w:val="CitatTegn"/>
    <w:uiPriority w:val="29"/>
    <w:rsid w:val="007900B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900B6"/>
    <w:rPr>
      <w:rFonts w:ascii="Francker W01 Extra Light" w:hAnsi="Francker W01 Extra Light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rsid w:val="007900B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900B6"/>
    <w:rPr>
      <w:rFonts w:ascii="Francker W01 Extra Light" w:eastAsiaTheme="minorEastAsia" w:hAnsi="Francker W01 Extra Light"/>
      <w:i/>
      <w:iCs/>
      <w:color w:val="4472C4" w:themeColor="accent1"/>
      <w:lang w:eastAsia="da-DK"/>
    </w:rPr>
  </w:style>
  <w:style w:type="character" w:styleId="Svaghenvisning">
    <w:name w:val="Subtle Reference"/>
    <w:basedOn w:val="Standardskrifttypeiafsnit"/>
    <w:uiPriority w:val="31"/>
    <w:rsid w:val="007900B6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rsid w:val="007900B6"/>
    <w:rPr>
      <w:b/>
      <w:bCs/>
      <w:smallCaps/>
      <w:color w:val="4472C4" w:themeColor="accent1"/>
      <w:spacing w:val="5"/>
    </w:rPr>
  </w:style>
  <w:style w:type="character" w:styleId="Bogenstitel">
    <w:name w:val="Book Title"/>
    <w:basedOn w:val="Standardskrifttypeiafsnit"/>
    <w:uiPriority w:val="33"/>
    <w:rsid w:val="007900B6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7900B6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7900B6"/>
    <w:pPr>
      <w:tabs>
        <w:tab w:val="right" w:leader="dot" w:pos="9622"/>
      </w:tabs>
      <w:spacing w:before="120"/>
    </w:pPr>
    <w:rPr>
      <w:rFonts w:ascii="Francker W01" w:hAnsi="Francker W01"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900B6"/>
    <w:pPr>
      <w:ind w:left="24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900B6"/>
    <w:pPr>
      <w:ind w:left="48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00B6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7900B6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7900B6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7900B6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7900B6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7900B6"/>
    <w:pPr>
      <w:ind w:left="1920"/>
    </w:pPr>
    <w:rPr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unhideWhenUsed/>
    <w:rsid w:val="007900B6"/>
  </w:style>
  <w:style w:type="character" w:customStyle="1" w:styleId="FodnotetekstTegn">
    <w:name w:val="Fodnotetekst Tegn"/>
    <w:basedOn w:val="Standardskrifttypeiafsnit"/>
    <w:link w:val="Fodnotetekst"/>
    <w:uiPriority w:val="99"/>
    <w:rsid w:val="007900B6"/>
    <w:rPr>
      <w:rFonts w:ascii="Francker W01 Extra Light" w:hAnsi="Francker W01 Extra Light"/>
    </w:rPr>
  </w:style>
  <w:style w:type="paragraph" w:styleId="Sidefod">
    <w:name w:val="footer"/>
    <w:basedOn w:val="Normal"/>
    <w:link w:val="SidefodTegn"/>
    <w:uiPriority w:val="99"/>
    <w:unhideWhenUsed/>
    <w:rsid w:val="007900B6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7900B6"/>
    <w:rPr>
      <w:rFonts w:ascii="Francker W01 Extra Light" w:hAnsi="Francker W01 Extra Light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7900B6"/>
    <w:pPr>
      <w:tabs>
        <w:tab w:val="center" w:pos="4819"/>
        <w:tab w:val="right" w:pos="9638"/>
      </w:tabs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7900B6"/>
    <w:rPr>
      <w:rFonts w:ascii="Francker W01 Extra Light" w:hAnsi="Francker W01 Extra Light"/>
      <w:sz w:val="20"/>
    </w:rPr>
  </w:style>
  <w:style w:type="character" w:styleId="Hyperlink">
    <w:name w:val="Hyperlink"/>
    <w:basedOn w:val="Standardskrifttypeiafsnit"/>
    <w:uiPriority w:val="99"/>
    <w:unhideWhenUsed/>
    <w:rsid w:val="00A82B8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A82B82"/>
    <w:rPr>
      <w:color w:val="605E5C"/>
      <w:shd w:val="clear" w:color="auto" w:fill="E1DFDD"/>
    </w:rPr>
  </w:style>
  <w:style w:type="paragraph" w:customStyle="1" w:styleId="Default">
    <w:name w:val="Default"/>
    <w:rsid w:val="00751AA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6C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6C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6CA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6C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6CA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D\Dropbox%20(Dansk%20Sejlunion)\F&#230;llesdrev\Dansk%20Sejlunion%20-%20Identitet\Brevpapir\Brevpapir_DAN_B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F698-CC4A-4860-ACBF-4E3B2922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Brevpapir_DAN_B</Template>
  <TotalTime>8</TotalTime>
  <Pages>2</Pages>
  <Words>547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 Rasmussen</dc:creator>
  <cp:keywords/>
  <dc:description/>
  <cp:lastModifiedBy>Urd Rasmussen</cp:lastModifiedBy>
  <cp:revision>6</cp:revision>
  <dcterms:created xsi:type="dcterms:W3CDTF">2020-10-26T06:36:00Z</dcterms:created>
  <dcterms:modified xsi:type="dcterms:W3CDTF">2020-10-28T16:00:00Z</dcterms:modified>
</cp:coreProperties>
</file>